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118E" w14:textId="0A0ACDD8" w:rsidR="00964C29" w:rsidRDefault="00964C29" w:rsidP="0096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 0</w:t>
      </w:r>
      <w:r w:rsidR="00D60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.06.20г. Групп</w:t>
      </w:r>
      <w:r w:rsidR="00D60F6E">
        <w:rPr>
          <w:rFonts w:ascii="Times New Roman" w:hAnsi="Times New Roman" w:cs="Times New Roman"/>
          <w:sz w:val="28"/>
          <w:szCs w:val="28"/>
        </w:rPr>
        <w:t xml:space="preserve">ы: 14_О_ДО,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60F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_О_УНК</w:t>
      </w:r>
    </w:p>
    <w:p w14:paraId="5B4A4116" w14:textId="13664C86" w:rsidR="00964C29" w:rsidRDefault="00964C29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27CBB" w14:textId="211487B7" w:rsidR="00D60F6E" w:rsidRPr="00EB4A63" w:rsidRDefault="00A61587" w:rsidP="00964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A63">
        <w:rPr>
          <w:rFonts w:ascii="Times New Roman" w:hAnsi="Times New Roman" w:cs="Times New Roman"/>
          <w:b/>
          <w:bCs/>
          <w:sz w:val="28"/>
          <w:szCs w:val="28"/>
        </w:rPr>
        <w:t>Тема: Тела вращения.</w:t>
      </w:r>
    </w:p>
    <w:p w14:paraId="2EC6646B" w14:textId="0C0732E4" w:rsidR="00D60F6E" w:rsidRDefault="00D60F6E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90549" w14:textId="77777777" w:rsidR="00A61587" w:rsidRDefault="00A61587" w:rsidP="00A61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следующие вопросы:</w:t>
      </w:r>
    </w:p>
    <w:p w14:paraId="0B381C63" w14:textId="25A63F28" w:rsidR="00D60F6E" w:rsidRDefault="00A61587" w:rsidP="00A615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вращение – это ….</w:t>
      </w:r>
    </w:p>
    <w:p w14:paraId="2A5F8B54" w14:textId="77777777" w:rsidR="00A61587" w:rsidRDefault="00A61587" w:rsidP="00A615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Цилиндр:</w:t>
      </w:r>
    </w:p>
    <w:p w14:paraId="3B7BB856" w14:textId="0970B4CE" w:rsidR="00A61587" w:rsidRDefault="00A61587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D63F81">
        <w:rPr>
          <w:rFonts w:ascii="Times New Roman" w:hAnsi="Times New Roman" w:cs="Times New Roman"/>
          <w:sz w:val="28"/>
          <w:szCs w:val="28"/>
        </w:rPr>
        <w:t>.</w:t>
      </w:r>
    </w:p>
    <w:p w14:paraId="3EAAD8BB" w14:textId="77777777" w:rsidR="00D63F81" w:rsidRDefault="00A61587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63F81">
        <w:rPr>
          <w:rFonts w:ascii="Times New Roman" w:hAnsi="Times New Roman" w:cs="Times New Roman"/>
          <w:sz w:val="28"/>
          <w:szCs w:val="28"/>
        </w:rPr>
        <w:t>.</w:t>
      </w:r>
    </w:p>
    <w:p w14:paraId="75D19E98" w14:textId="64DED948" w:rsidR="00A61587" w:rsidRDefault="00D63F81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и указать на рисунке</w:t>
      </w:r>
      <w:r w:rsidR="00A61587">
        <w:rPr>
          <w:rFonts w:ascii="Times New Roman" w:hAnsi="Times New Roman" w:cs="Times New Roman"/>
          <w:sz w:val="28"/>
          <w:szCs w:val="28"/>
        </w:rPr>
        <w:t>: образующ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61587">
        <w:rPr>
          <w:rFonts w:ascii="Times New Roman" w:hAnsi="Times New Roman" w:cs="Times New Roman"/>
          <w:sz w:val="28"/>
          <w:szCs w:val="28"/>
        </w:rPr>
        <w:t>, основание, ось</w:t>
      </w:r>
      <w:r>
        <w:rPr>
          <w:rFonts w:ascii="Times New Roman" w:hAnsi="Times New Roman" w:cs="Times New Roman"/>
          <w:sz w:val="28"/>
          <w:szCs w:val="28"/>
        </w:rPr>
        <w:t xml:space="preserve"> цилиндра</w:t>
      </w:r>
      <w:r w:rsidR="00A61587">
        <w:rPr>
          <w:rFonts w:ascii="Times New Roman" w:hAnsi="Times New Roman" w:cs="Times New Roman"/>
          <w:sz w:val="28"/>
          <w:szCs w:val="28"/>
        </w:rPr>
        <w:t>.</w:t>
      </w:r>
    </w:p>
    <w:p w14:paraId="1F58B36A" w14:textId="604B9B13" w:rsidR="00D60F6E" w:rsidRDefault="00EB4A63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1587">
        <w:rPr>
          <w:rFonts w:ascii="Times New Roman" w:hAnsi="Times New Roman" w:cs="Times New Roman"/>
          <w:sz w:val="28"/>
          <w:szCs w:val="28"/>
        </w:rPr>
        <w:t xml:space="preserve">ормулы: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</w:t>
      </w:r>
      <w:r w:rsidR="00A61587">
        <w:rPr>
          <w:rFonts w:ascii="Times New Roman" w:hAnsi="Times New Roman" w:cs="Times New Roman"/>
          <w:sz w:val="28"/>
          <w:szCs w:val="28"/>
        </w:rPr>
        <w:t>=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     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бок.пов.</w:t>
      </w:r>
      <w:r w:rsidR="00A61587">
        <w:rPr>
          <w:rFonts w:ascii="Times New Roman" w:hAnsi="Times New Roman" w:cs="Times New Roman"/>
          <w:sz w:val="28"/>
          <w:szCs w:val="28"/>
        </w:rPr>
        <w:t>=</w:t>
      </w:r>
      <w:r w:rsidR="00A61587"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 w:rsidR="00A615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587">
        <w:rPr>
          <w:rFonts w:ascii="Times New Roman" w:hAnsi="Times New Roman" w:cs="Times New Roman"/>
          <w:sz w:val="28"/>
          <w:szCs w:val="28"/>
          <w:vertAlign w:val="subscript"/>
        </w:rPr>
        <w:t>полной пов.</w:t>
      </w:r>
      <w:r w:rsidR="00A61587" w:rsidRPr="00A61587">
        <w:rPr>
          <w:rFonts w:ascii="Times New Roman" w:hAnsi="Times New Roman" w:cs="Times New Roman"/>
          <w:sz w:val="28"/>
          <w:szCs w:val="28"/>
        </w:rPr>
        <w:t>=</w:t>
      </w:r>
      <w:r w:rsidR="00D63F81">
        <w:rPr>
          <w:rFonts w:ascii="Times New Roman" w:hAnsi="Times New Roman" w:cs="Times New Roman"/>
          <w:sz w:val="28"/>
          <w:szCs w:val="28"/>
        </w:rPr>
        <w:t xml:space="preserve">   (расписать обозначения).</w:t>
      </w:r>
    </w:p>
    <w:p w14:paraId="45AA04B8" w14:textId="59C37D46" w:rsidR="00D63F81" w:rsidRDefault="00EB4A63" w:rsidP="00A615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ормула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3F81" w:rsidRPr="00D63F81">
        <w:rPr>
          <w:rFonts w:ascii="Times New Roman" w:hAnsi="Times New Roman" w:cs="Times New Roman"/>
          <w:sz w:val="28"/>
          <w:szCs w:val="28"/>
        </w:rPr>
        <w:t>= (</w:t>
      </w:r>
      <w:r w:rsidR="00D63F81"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538F7CB0" w14:textId="42AF4999" w:rsidR="00D63F81" w:rsidRDefault="00D63F81" w:rsidP="00D63F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006B19" w14:textId="0F3F4618" w:rsidR="00D63F81" w:rsidRDefault="00D63F81" w:rsidP="00D63F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198F00" w14:textId="24E54EF8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1DFBC" w14:textId="18F72B56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FC2A6" w14:textId="3BF33DDF" w:rsidR="00D63F81" w:rsidRDefault="00D63F81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и указать на рисунке:</w:t>
      </w:r>
      <w:r>
        <w:rPr>
          <w:rFonts w:ascii="Times New Roman" w:hAnsi="Times New Roman" w:cs="Times New Roman"/>
          <w:sz w:val="28"/>
          <w:szCs w:val="28"/>
        </w:rPr>
        <w:t xml:space="preserve"> вершина, </w:t>
      </w:r>
      <w:r>
        <w:rPr>
          <w:rFonts w:ascii="Times New Roman" w:hAnsi="Times New Roman" w:cs="Times New Roman"/>
          <w:sz w:val="28"/>
          <w:szCs w:val="28"/>
        </w:rPr>
        <w:t>образующая, основание, ось.</w:t>
      </w:r>
    </w:p>
    <w:p w14:paraId="372B375E" w14:textId="7E9776D1" w:rsidR="00D63F81" w:rsidRDefault="00EB4A63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ормулы: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</w:t>
      </w:r>
      <w:r w:rsidR="00D63F81">
        <w:rPr>
          <w:rFonts w:ascii="Times New Roman" w:hAnsi="Times New Roman" w:cs="Times New Roman"/>
          <w:sz w:val="28"/>
          <w:szCs w:val="28"/>
        </w:rPr>
        <w:t>=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     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бок.пов.</w:t>
      </w:r>
      <w:r w:rsidR="00D63F81">
        <w:rPr>
          <w:rFonts w:ascii="Times New Roman" w:hAnsi="Times New Roman" w:cs="Times New Roman"/>
          <w:sz w:val="28"/>
          <w:szCs w:val="28"/>
        </w:rPr>
        <w:t>=</w:t>
      </w:r>
      <w:r w:rsidR="00D63F81"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3F81">
        <w:rPr>
          <w:rFonts w:ascii="Times New Roman" w:hAnsi="Times New Roman" w:cs="Times New Roman"/>
          <w:sz w:val="28"/>
          <w:szCs w:val="28"/>
          <w:vertAlign w:val="subscript"/>
        </w:rPr>
        <w:t>полной пов.</w:t>
      </w:r>
      <w:r w:rsidR="00D63F81" w:rsidRPr="00A61587">
        <w:rPr>
          <w:rFonts w:ascii="Times New Roman" w:hAnsi="Times New Roman" w:cs="Times New Roman"/>
          <w:sz w:val="28"/>
          <w:szCs w:val="28"/>
        </w:rPr>
        <w:t>=</w:t>
      </w:r>
      <w:r w:rsidR="00D63F81">
        <w:rPr>
          <w:rFonts w:ascii="Times New Roman" w:hAnsi="Times New Roman" w:cs="Times New Roman"/>
          <w:sz w:val="28"/>
          <w:szCs w:val="28"/>
        </w:rPr>
        <w:t xml:space="preserve">   (расписать обозначения).</w:t>
      </w:r>
    </w:p>
    <w:p w14:paraId="0FF7DB8E" w14:textId="43EDA655" w:rsidR="00D63F81" w:rsidRDefault="00EB4A63" w:rsidP="00EB4A6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3F81">
        <w:rPr>
          <w:rFonts w:ascii="Times New Roman" w:hAnsi="Times New Roman" w:cs="Times New Roman"/>
          <w:sz w:val="28"/>
          <w:szCs w:val="28"/>
        </w:rPr>
        <w:t xml:space="preserve">ормула </w:t>
      </w:r>
      <w:r w:rsidR="00D63F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3F81" w:rsidRPr="00D63F81">
        <w:rPr>
          <w:rFonts w:ascii="Times New Roman" w:hAnsi="Times New Roman" w:cs="Times New Roman"/>
          <w:sz w:val="28"/>
          <w:szCs w:val="28"/>
        </w:rPr>
        <w:t>= (</w:t>
      </w:r>
      <w:r w:rsidR="00D63F81"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32AE9839" w14:textId="77777777" w:rsidR="00D63F81" w:rsidRDefault="00D63F81" w:rsidP="00D63F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40CA167" w14:textId="1B1D6375" w:rsidR="00EB4A63" w:rsidRDefault="00EB4A63" w:rsidP="00EB4A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98B660" w14:textId="20EA86FC" w:rsidR="00EB4A63" w:rsidRP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04993F12" w14:textId="492583EF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14:paraId="06153FE1" w14:textId="5FD74C51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и указать на рисунке: </w:t>
      </w:r>
      <w:r>
        <w:rPr>
          <w:rFonts w:ascii="Times New Roman" w:hAnsi="Times New Roman" w:cs="Times New Roman"/>
          <w:sz w:val="28"/>
          <w:szCs w:val="28"/>
        </w:rPr>
        <w:t>центр, радиус, диаметр, диаметральное сечение, граница шара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03FE6" w14:textId="6F2893F0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615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(расписать обозначения).</w:t>
      </w:r>
    </w:p>
    <w:p w14:paraId="53E05E5A" w14:textId="4102A92C" w:rsidR="00EB4A63" w:rsidRDefault="00EB4A63" w:rsidP="00EB4A6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3F8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расписать обозначения).</w:t>
      </w:r>
    </w:p>
    <w:p w14:paraId="61909004" w14:textId="77777777" w:rsidR="00EB4A63" w:rsidRDefault="00EB4A63" w:rsidP="00EB4A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1F1C3D2" w14:textId="77777777" w:rsidR="00EB4A63" w:rsidRDefault="00EB4A63" w:rsidP="00EB4A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74E5E" w14:textId="6F12A10A" w:rsidR="00D63F81" w:rsidRDefault="00D63F81" w:rsidP="00D63F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135A23"/>
    <w:multiLevelType w:val="hybridMultilevel"/>
    <w:tmpl w:val="C2664BAC"/>
    <w:lvl w:ilvl="0" w:tplc="993067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15CBC"/>
    <w:multiLevelType w:val="hybridMultilevel"/>
    <w:tmpl w:val="C5F49FF6"/>
    <w:lvl w:ilvl="0" w:tplc="D868B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2237D"/>
    <w:multiLevelType w:val="hybridMultilevel"/>
    <w:tmpl w:val="BF68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E89"/>
    <w:multiLevelType w:val="hybridMultilevel"/>
    <w:tmpl w:val="32F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7456"/>
    <w:multiLevelType w:val="hybridMultilevel"/>
    <w:tmpl w:val="02DAE3DE"/>
    <w:lvl w:ilvl="0" w:tplc="9802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656E04"/>
    <w:multiLevelType w:val="hybridMultilevel"/>
    <w:tmpl w:val="1C1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7"/>
    <w:rsid w:val="000026A8"/>
    <w:rsid w:val="0045548A"/>
    <w:rsid w:val="004A0C84"/>
    <w:rsid w:val="006A2199"/>
    <w:rsid w:val="00964C29"/>
    <w:rsid w:val="00A61587"/>
    <w:rsid w:val="00B26CB7"/>
    <w:rsid w:val="00D60F6E"/>
    <w:rsid w:val="00D63F81"/>
    <w:rsid w:val="00DD062A"/>
    <w:rsid w:val="00E51516"/>
    <w:rsid w:val="00E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3E1"/>
  <w15:chartTrackingRefBased/>
  <w15:docId w15:val="{149033DE-268C-4547-81F0-F59865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C29"/>
    <w:rPr>
      <w:b/>
      <w:bCs/>
    </w:rPr>
  </w:style>
  <w:style w:type="paragraph" w:customStyle="1" w:styleId="primer">
    <w:name w:val="primer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7</cp:revision>
  <dcterms:created xsi:type="dcterms:W3CDTF">2020-05-30T20:29:00Z</dcterms:created>
  <dcterms:modified xsi:type="dcterms:W3CDTF">2020-05-30T22:11:00Z</dcterms:modified>
</cp:coreProperties>
</file>